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80C1B" w14:textId="5F58736B" w:rsidR="00215F2B" w:rsidRDefault="00215F2B" w:rsidP="002E2BC5">
      <w:pPr>
        <w:jc w:val="center"/>
        <w:rPr>
          <w:sz w:val="24"/>
          <w:szCs w:val="24"/>
        </w:rPr>
      </w:pPr>
      <w:r w:rsidRPr="002E2BC5">
        <w:rPr>
          <w:rFonts w:hint="eastAsia"/>
          <w:sz w:val="24"/>
          <w:szCs w:val="24"/>
        </w:rPr>
        <w:t>【活動報告】</w:t>
      </w:r>
      <w:r w:rsidR="002E2BC5">
        <w:rPr>
          <w:rFonts w:hint="eastAsia"/>
          <w:sz w:val="24"/>
          <w:szCs w:val="24"/>
        </w:rPr>
        <w:t>「</w:t>
      </w:r>
      <w:r w:rsidR="0018084C" w:rsidRPr="0018084C">
        <w:rPr>
          <w:rFonts w:hint="eastAsia"/>
          <w:sz w:val="24"/>
          <w:szCs w:val="24"/>
        </w:rPr>
        <w:t>出雲</w:t>
      </w:r>
      <w:r w:rsidR="00597DFA">
        <w:rPr>
          <w:rFonts w:hint="eastAsia"/>
          <w:sz w:val="24"/>
          <w:szCs w:val="24"/>
        </w:rPr>
        <w:t>の文化財住宅の庭</w:t>
      </w:r>
      <w:r w:rsidR="002E2BC5">
        <w:rPr>
          <w:rFonts w:hint="eastAsia"/>
          <w:sz w:val="24"/>
          <w:szCs w:val="24"/>
        </w:rPr>
        <w:t>」視察</w:t>
      </w:r>
    </w:p>
    <w:p w14:paraId="29D51777" w14:textId="77777777" w:rsidR="002E2BC5" w:rsidRPr="002E2BC5" w:rsidRDefault="002E2BC5" w:rsidP="002E2BC5">
      <w:pPr>
        <w:jc w:val="center"/>
        <w:rPr>
          <w:sz w:val="24"/>
          <w:szCs w:val="24"/>
        </w:rPr>
      </w:pPr>
    </w:p>
    <w:p w14:paraId="6EF1F7C9" w14:textId="624F0CA9" w:rsidR="00517112" w:rsidRDefault="00517112" w:rsidP="00517112">
      <w:pPr>
        <w:jc w:val="right"/>
      </w:pPr>
      <w:r>
        <w:rPr>
          <w:rFonts w:hint="eastAsia"/>
        </w:rPr>
        <w:t>庭園文化研究分科会幹事　武田隆司</w:t>
      </w:r>
    </w:p>
    <w:p w14:paraId="4BEE93C9" w14:textId="77777777" w:rsidR="00597DFA" w:rsidRDefault="00597DFA" w:rsidP="002E2BC5">
      <w:pPr>
        <w:ind w:firstLineChars="100" w:firstLine="210"/>
      </w:pPr>
    </w:p>
    <w:p w14:paraId="76B005BD" w14:textId="776E64F1" w:rsidR="00FF1F84" w:rsidRDefault="00597DFA" w:rsidP="00AA1373">
      <w:pPr>
        <w:ind w:firstLineChars="100" w:firstLine="210"/>
      </w:pPr>
      <w:r w:rsidRPr="00597DFA">
        <w:rPr>
          <w:rFonts w:hint="eastAsia"/>
        </w:rPr>
        <w:t>出雲市内にある国の登録有形文化財の住宅の庭を視察しま</w:t>
      </w:r>
      <w:r>
        <w:rPr>
          <w:rFonts w:hint="eastAsia"/>
        </w:rPr>
        <w:t>した。</w:t>
      </w:r>
      <w:r w:rsidRPr="00597DFA">
        <w:rPr>
          <w:rFonts w:hint="eastAsia"/>
        </w:rPr>
        <w:t>斐川町の常松家住宅は明治初期の建物で、市内最大級の茅葺民家です。また大社町の上野家住宅は江戸後期に建てられた市内最古級の茅葺民家です。両住宅とも建物に付随してこの地方特有の様式を持つ庭が</w:t>
      </w:r>
      <w:r>
        <w:rPr>
          <w:rFonts w:hint="eastAsia"/>
        </w:rPr>
        <w:t>備えられていました</w:t>
      </w:r>
      <w:r w:rsidRPr="00597DFA">
        <w:rPr>
          <w:rFonts w:hint="eastAsia"/>
        </w:rPr>
        <w:t>。普段は拝観できない建物と庭です</w:t>
      </w:r>
      <w:r>
        <w:rPr>
          <w:rFonts w:hint="eastAsia"/>
        </w:rPr>
        <w:t>が、</w:t>
      </w:r>
      <w:r w:rsidRPr="00597DFA">
        <w:rPr>
          <w:rFonts w:hint="eastAsia"/>
        </w:rPr>
        <w:t>今回出雲市文化財課の紹介により特別に見せていただけることになり</w:t>
      </w:r>
      <w:r>
        <w:rPr>
          <w:rFonts w:hint="eastAsia"/>
        </w:rPr>
        <w:t>、当日</w:t>
      </w:r>
      <w:r w:rsidR="00E82A24">
        <w:rPr>
          <w:rFonts w:hint="eastAsia"/>
        </w:rPr>
        <w:t>は</w:t>
      </w:r>
      <w:r>
        <w:rPr>
          <w:rFonts w:hint="eastAsia"/>
        </w:rPr>
        <w:t>文化財課の吾郷さんに案内していただきました。</w:t>
      </w:r>
      <w:r w:rsidRPr="00597DFA">
        <w:rPr>
          <w:rFonts w:hint="eastAsia"/>
        </w:rPr>
        <w:t>合わせて園町にある</w:t>
      </w:r>
      <w:r w:rsidR="00AA1373">
        <w:rPr>
          <w:rFonts w:hint="eastAsia"/>
        </w:rPr>
        <w:t>築</w:t>
      </w:r>
      <w:r w:rsidR="00E82A24">
        <w:rPr>
          <w:rFonts w:hint="eastAsia"/>
        </w:rPr>
        <w:t>200</w:t>
      </w:r>
      <w:r w:rsidR="00E82A24">
        <w:rPr>
          <w:rFonts w:hint="eastAsia"/>
        </w:rPr>
        <w:t>年以上</w:t>
      </w:r>
      <w:r w:rsidR="00AA1373">
        <w:rPr>
          <w:rFonts w:hint="eastAsia"/>
        </w:rPr>
        <w:t>の</w:t>
      </w:r>
      <w:r w:rsidRPr="00597DFA">
        <w:rPr>
          <w:rFonts w:hint="eastAsia"/>
        </w:rPr>
        <w:t>出雲市職員のお宅の庭も見せていただ</w:t>
      </w:r>
      <w:r w:rsidR="00AA1373">
        <w:rPr>
          <w:rFonts w:hint="eastAsia"/>
        </w:rPr>
        <w:t>きました。</w:t>
      </w:r>
    </w:p>
    <w:p w14:paraId="72A1395E" w14:textId="77777777" w:rsidR="00312739" w:rsidRPr="00AD047D" w:rsidRDefault="00312739" w:rsidP="002E2BC5">
      <w:pPr>
        <w:ind w:firstLineChars="100" w:firstLine="210"/>
      </w:pPr>
    </w:p>
    <w:p w14:paraId="59D90823" w14:textId="41F5F8BF" w:rsidR="002E2BC5" w:rsidRDefault="002E2BC5" w:rsidP="002E2BC5">
      <w:pPr>
        <w:ind w:firstLineChars="100" w:firstLine="210"/>
      </w:pPr>
      <w:r>
        <w:rPr>
          <w:rFonts w:hint="eastAsia"/>
        </w:rPr>
        <w:t>○視察</w:t>
      </w:r>
      <w:r w:rsidR="00B47961">
        <w:rPr>
          <w:rFonts w:hint="eastAsia"/>
        </w:rPr>
        <w:t>日</w:t>
      </w:r>
    </w:p>
    <w:p w14:paraId="761A16E1" w14:textId="59B754A8" w:rsidR="002E2BC5" w:rsidRDefault="00B47961" w:rsidP="002E2BC5">
      <w:pPr>
        <w:ind w:firstLineChars="100" w:firstLine="210"/>
      </w:pPr>
      <w:r>
        <w:rPr>
          <w:rFonts w:hint="eastAsia"/>
        </w:rPr>
        <w:t>令和</w:t>
      </w:r>
      <w:r w:rsidR="00BB459D">
        <w:rPr>
          <w:rFonts w:hint="eastAsia"/>
        </w:rPr>
        <w:t>4</w:t>
      </w:r>
      <w:r>
        <w:rPr>
          <w:rFonts w:hint="eastAsia"/>
        </w:rPr>
        <w:t>年</w:t>
      </w:r>
      <w:r w:rsidR="00BB459D">
        <w:rPr>
          <w:rFonts w:hint="eastAsia"/>
        </w:rPr>
        <w:t>10</w:t>
      </w:r>
      <w:r>
        <w:rPr>
          <w:rFonts w:hint="eastAsia"/>
        </w:rPr>
        <w:t>月</w:t>
      </w:r>
      <w:r>
        <w:rPr>
          <w:rFonts w:hint="eastAsia"/>
        </w:rPr>
        <w:t>1</w:t>
      </w:r>
      <w:r w:rsidR="00BB459D">
        <w:rPr>
          <w:rFonts w:hint="eastAsia"/>
        </w:rPr>
        <w:t>5</w:t>
      </w:r>
      <w:r>
        <w:rPr>
          <w:rFonts w:hint="eastAsia"/>
        </w:rPr>
        <w:t>日</w:t>
      </w:r>
      <w:r w:rsidR="00AD047D">
        <w:rPr>
          <w:rFonts w:hint="eastAsia"/>
        </w:rPr>
        <w:t>（</w:t>
      </w:r>
      <w:r w:rsidR="00BB459D">
        <w:rPr>
          <w:rFonts w:hint="eastAsia"/>
        </w:rPr>
        <w:t>土</w:t>
      </w:r>
      <w:r w:rsidR="00AD047D">
        <w:rPr>
          <w:rFonts w:hint="eastAsia"/>
        </w:rPr>
        <w:t>）</w:t>
      </w:r>
      <w:r w:rsidR="00BB459D">
        <w:rPr>
          <w:rFonts w:hint="eastAsia"/>
        </w:rPr>
        <w:t>10</w:t>
      </w:r>
      <w:r>
        <w:rPr>
          <w:rFonts w:hint="eastAsia"/>
        </w:rPr>
        <w:t>時～</w:t>
      </w:r>
      <w:r w:rsidR="00BB459D">
        <w:rPr>
          <w:rFonts w:hint="eastAsia"/>
        </w:rPr>
        <w:t>16</w:t>
      </w:r>
      <w:r>
        <w:rPr>
          <w:rFonts w:hint="eastAsia"/>
        </w:rPr>
        <w:t>時</w:t>
      </w:r>
    </w:p>
    <w:p w14:paraId="46B96984" w14:textId="3C3ACB3A" w:rsidR="00B47961" w:rsidRDefault="00B47961" w:rsidP="002E2BC5">
      <w:pPr>
        <w:ind w:firstLineChars="100" w:firstLine="210"/>
      </w:pPr>
      <w:r>
        <w:rPr>
          <w:rFonts w:hint="eastAsia"/>
        </w:rPr>
        <w:t>〇視察場所</w:t>
      </w:r>
    </w:p>
    <w:p w14:paraId="61ECB2B8" w14:textId="76B7A42F" w:rsidR="00F63426" w:rsidRDefault="00B47961" w:rsidP="002E2BC5">
      <w:pPr>
        <w:ind w:firstLineChars="100" w:firstLine="210"/>
      </w:pPr>
      <w:r>
        <w:rPr>
          <w:rFonts w:hint="eastAsia"/>
        </w:rPr>
        <w:t>・</w:t>
      </w:r>
      <w:r w:rsidR="00BB459D">
        <w:rPr>
          <w:rFonts w:ascii="游明朝" w:eastAsia="游明朝" w:hAnsi="游明朝" w:hint="eastAsia"/>
        </w:rPr>
        <w:t>常松家住宅</w:t>
      </w:r>
      <w:r w:rsidR="00595598">
        <w:rPr>
          <w:rFonts w:hint="eastAsia"/>
        </w:rPr>
        <w:t>（</w:t>
      </w:r>
      <w:r w:rsidR="00595598" w:rsidRPr="00595598">
        <w:rPr>
          <w:rFonts w:hint="eastAsia"/>
        </w:rPr>
        <w:t>出雲市</w:t>
      </w:r>
      <w:r w:rsidR="00BB459D">
        <w:rPr>
          <w:rFonts w:hint="eastAsia"/>
        </w:rPr>
        <w:t>斐川町求院</w:t>
      </w:r>
      <w:r w:rsidRPr="00B47961">
        <w:rPr>
          <w:rFonts w:hint="eastAsia"/>
        </w:rPr>
        <w:t>）</w:t>
      </w:r>
    </w:p>
    <w:p w14:paraId="5FF65651" w14:textId="13874683" w:rsidR="00B47961" w:rsidRDefault="00B47961" w:rsidP="002E2BC5">
      <w:pPr>
        <w:ind w:firstLineChars="100" w:firstLine="210"/>
      </w:pPr>
      <w:r>
        <w:rPr>
          <w:rFonts w:hint="eastAsia"/>
        </w:rPr>
        <w:t>・</w:t>
      </w:r>
      <w:r w:rsidR="00BB459D">
        <w:rPr>
          <w:rFonts w:hint="eastAsia"/>
        </w:rPr>
        <w:t>上野家住宅</w:t>
      </w:r>
      <w:r w:rsidR="00595598" w:rsidRPr="00595598">
        <w:rPr>
          <w:rFonts w:hint="eastAsia"/>
        </w:rPr>
        <w:t>（出雲市</w:t>
      </w:r>
      <w:r w:rsidR="00BB459D">
        <w:rPr>
          <w:rFonts w:hint="eastAsia"/>
        </w:rPr>
        <w:t>大社町菱根</w:t>
      </w:r>
      <w:r w:rsidR="00595598" w:rsidRPr="00595598">
        <w:rPr>
          <w:rFonts w:hint="eastAsia"/>
        </w:rPr>
        <w:t>）</w:t>
      </w:r>
    </w:p>
    <w:p w14:paraId="47A8D3C6" w14:textId="5BA3C943" w:rsidR="00BB459D" w:rsidRPr="00FA7C42" w:rsidRDefault="00BB459D" w:rsidP="002E2BC5">
      <w:pPr>
        <w:ind w:firstLineChars="100" w:firstLine="210"/>
      </w:pPr>
      <w:r>
        <w:rPr>
          <w:rFonts w:hint="eastAsia"/>
        </w:rPr>
        <w:t>・Ａ氏住宅（出雲市</w:t>
      </w:r>
      <w:r w:rsidR="0097287E">
        <w:rPr>
          <w:rFonts w:hint="eastAsia"/>
        </w:rPr>
        <w:t>園町）</w:t>
      </w:r>
    </w:p>
    <w:p w14:paraId="68FD8ACC" w14:textId="29F3D166" w:rsidR="002E2BC5" w:rsidRDefault="002E2BC5" w:rsidP="002E2BC5">
      <w:pPr>
        <w:ind w:firstLineChars="100" w:firstLine="210"/>
      </w:pPr>
      <w:r>
        <w:rPr>
          <w:rFonts w:hint="eastAsia"/>
        </w:rPr>
        <w:t>○</w:t>
      </w:r>
      <w:r w:rsidR="00AD047D">
        <w:rPr>
          <w:rFonts w:hint="eastAsia"/>
        </w:rPr>
        <w:t>参加者</w:t>
      </w:r>
    </w:p>
    <w:p w14:paraId="61C29896" w14:textId="063B4493" w:rsidR="002E2BC5" w:rsidRDefault="00BB459D" w:rsidP="00AD047D">
      <w:pPr>
        <w:ind w:firstLineChars="200" w:firstLine="420"/>
      </w:pPr>
      <w:r>
        <w:rPr>
          <w:rFonts w:hint="eastAsia"/>
        </w:rPr>
        <w:t>10</w:t>
      </w:r>
      <w:r w:rsidR="00F6532D">
        <w:rPr>
          <w:rFonts w:hint="eastAsia"/>
        </w:rPr>
        <w:t>名</w:t>
      </w:r>
    </w:p>
    <w:p w14:paraId="0164A297" w14:textId="1736898B" w:rsidR="002E2BC5" w:rsidRDefault="002E2BC5" w:rsidP="00BE71D6">
      <w:pPr>
        <w:ind w:firstLineChars="100" w:firstLine="210"/>
      </w:pPr>
    </w:p>
    <w:p w14:paraId="2247452E" w14:textId="2335CB95" w:rsidR="00312739" w:rsidRDefault="00312739" w:rsidP="00BE71D6">
      <w:pPr>
        <w:ind w:firstLineChars="100" w:firstLine="210"/>
      </w:pPr>
    </w:p>
    <w:p w14:paraId="61CFCCBF" w14:textId="7BEEAF5F" w:rsidR="00312739" w:rsidRDefault="00312739" w:rsidP="00BE71D6">
      <w:pPr>
        <w:ind w:firstLineChars="100" w:firstLine="210"/>
      </w:pPr>
    </w:p>
    <w:p w14:paraId="0ECAD69C" w14:textId="77777777" w:rsidR="00312739" w:rsidRDefault="00312739" w:rsidP="00BE71D6">
      <w:pPr>
        <w:ind w:firstLineChars="100" w:firstLine="210"/>
      </w:pPr>
    </w:p>
    <w:p w14:paraId="378A3C52" w14:textId="656BD997" w:rsidR="00312739" w:rsidRDefault="00D2777D" w:rsidP="00312739">
      <w:pPr>
        <w:rPr>
          <w:szCs w:val="21"/>
        </w:rPr>
      </w:pPr>
      <w:r>
        <w:rPr>
          <w:rFonts w:hint="eastAsia"/>
          <w:b/>
          <w:szCs w:val="21"/>
        </w:rPr>
        <w:t>1</w:t>
      </w:r>
      <w:r w:rsidR="00312739" w:rsidRPr="003A45E4">
        <w:rPr>
          <w:rFonts w:hint="eastAsia"/>
          <w:b/>
          <w:szCs w:val="21"/>
        </w:rPr>
        <w:t>．</w:t>
      </w:r>
      <w:r w:rsidR="0097287E">
        <w:rPr>
          <w:rFonts w:hint="eastAsia"/>
          <w:b/>
          <w:szCs w:val="21"/>
        </w:rPr>
        <w:t>常松家住宅</w:t>
      </w:r>
      <w:r w:rsidR="00312739">
        <w:rPr>
          <w:rFonts w:hint="eastAsia"/>
          <w:b/>
          <w:szCs w:val="21"/>
        </w:rPr>
        <w:t>及び庭園</w:t>
      </w:r>
      <w:r w:rsidR="00312739">
        <w:rPr>
          <w:szCs w:val="21"/>
        </w:rPr>
        <w:t xml:space="preserve"> </w:t>
      </w:r>
    </w:p>
    <w:p w14:paraId="54A374F2" w14:textId="1D6D9B87" w:rsidR="005206BA" w:rsidRDefault="005206BA" w:rsidP="005206BA">
      <w:pPr>
        <w:ind w:firstLineChars="100" w:firstLine="210"/>
        <w:rPr>
          <w:szCs w:val="21"/>
        </w:rPr>
      </w:pPr>
      <w:r>
        <w:rPr>
          <w:rFonts w:hint="eastAsia"/>
          <w:szCs w:val="21"/>
        </w:rPr>
        <w:t>常松家住宅は、明治</w:t>
      </w:r>
      <w:r>
        <w:rPr>
          <w:rFonts w:hint="eastAsia"/>
          <w:szCs w:val="21"/>
        </w:rPr>
        <w:t>6</w:t>
      </w:r>
      <w:r>
        <w:rPr>
          <w:rFonts w:hint="eastAsia"/>
          <w:szCs w:val="21"/>
        </w:rPr>
        <w:t>年（</w:t>
      </w:r>
      <w:r>
        <w:rPr>
          <w:rFonts w:hint="eastAsia"/>
          <w:szCs w:val="21"/>
        </w:rPr>
        <w:t>1873</w:t>
      </w:r>
      <w:r>
        <w:rPr>
          <w:rFonts w:hint="eastAsia"/>
          <w:szCs w:val="21"/>
        </w:rPr>
        <w:t>年）の斐伊川氾濫の被害を受けて明治</w:t>
      </w:r>
      <w:r>
        <w:rPr>
          <w:rFonts w:hint="eastAsia"/>
          <w:szCs w:val="21"/>
        </w:rPr>
        <w:t>7</w:t>
      </w:r>
      <w:r>
        <w:rPr>
          <w:rFonts w:hint="eastAsia"/>
          <w:szCs w:val="21"/>
        </w:rPr>
        <w:t>年（</w:t>
      </w:r>
      <w:r>
        <w:rPr>
          <w:rFonts w:hint="eastAsia"/>
          <w:szCs w:val="21"/>
        </w:rPr>
        <w:t>1874</w:t>
      </w:r>
      <w:r>
        <w:rPr>
          <w:rFonts w:hint="eastAsia"/>
          <w:szCs w:val="21"/>
        </w:rPr>
        <w:t>年）に新築され、築</w:t>
      </w:r>
      <w:r>
        <w:rPr>
          <w:rFonts w:hint="eastAsia"/>
          <w:szCs w:val="21"/>
        </w:rPr>
        <w:t>145</w:t>
      </w:r>
      <w:r>
        <w:rPr>
          <w:rFonts w:hint="eastAsia"/>
          <w:szCs w:val="21"/>
        </w:rPr>
        <w:t>年、今も当時と変わらない姿をとどめている。母屋の茅葺屋根は高さ</w:t>
      </w:r>
      <w:r>
        <w:rPr>
          <w:rFonts w:hint="eastAsia"/>
          <w:szCs w:val="21"/>
        </w:rPr>
        <w:t>5</w:t>
      </w:r>
      <w:r>
        <w:rPr>
          <w:rFonts w:hint="eastAsia"/>
          <w:szCs w:val="21"/>
        </w:rPr>
        <w:t>ｍあり出雲市内でも最大級の茅葺民家である。表門は間口</w:t>
      </w:r>
      <w:r>
        <w:rPr>
          <w:rFonts w:hint="eastAsia"/>
          <w:szCs w:val="21"/>
        </w:rPr>
        <w:t>3.5</w:t>
      </w:r>
      <w:r>
        <w:rPr>
          <w:rFonts w:hint="eastAsia"/>
          <w:szCs w:val="21"/>
        </w:rPr>
        <w:t>ｍと広く、旧家の風格ある表構えを形成している。また玄関</w:t>
      </w:r>
      <w:r w:rsidR="000F47F6">
        <w:rPr>
          <w:rFonts w:hint="eastAsia"/>
          <w:szCs w:val="21"/>
        </w:rPr>
        <w:t>方向へのアプローチから分岐して庭に入る中門はこの地方の住宅によく見られるものである。母屋の背面に建つ道具蔵は、瓦葺き</w:t>
      </w:r>
      <w:r w:rsidR="000F47F6">
        <w:rPr>
          <w:rFonts w:hint="eastAsia"/>
          <w:szCs w:val="21"/>
        </w:rPr>
        <w:t>2</w:t>
      </w:r>
      <w:r w:rsidR="000F47F6">
        <w:rPr>
          <w:rFonts w:hint="eastAsia"/>
          <w:szCs w:val="21"/>
        </w:rPr>
        <w:t>階建てで妻は鏝絵で飾られている。</w:t>
      </w:r>
    </w:p>
    <w:p w14:paraId="10F45BF2" w14:textId="045300B3" w:rsidR="000F47F6" w:rsidRDefault="000F47F6" w:rsidP="005206BA">
      <w:pPr>
        <w:ind w:firstLineChars="100" w:firstLine="210"/>
        <w:rPr>
          <w:szCs w:val="21"/>
        </w:rPr>
      </w:pPr>
      <w:r>
        <w:rPr>
          <w:rFonts w:hint="eastAsia"/>
          <w:szCs w:val="21"/>
        </w:rPr>
        <w:t>庭は、</w:t>
      </w:r>
      <w:bookmarkStart w:id="0" w:name="_Hlk116981736"/>
      <w:r>
        <w:rPr>
          <w:rFonts w:hint="eastAsia"/>
          <w:szCs w:val="21"/>
        </w:rPr>
        <w:t>この地方の庭の中でも</w:t>
      </w:r>
      <w:bookmarkEnd w:id="0"/>
      <w:r>
        <w:rPr>
          <w:rFonts w:hint="eastAsia"/>
          <w:szCs w:val="21"/>
        </w:rPr>
        <w:t>やや古い時期（明治初期）のものであり、</w:t>
      </w:r>
      <w:r w:rsidR="00A65882">
        <w:rPr>
          <w:rFonts w:hint="eastAsia"/>
          <w:szCs w:val="21"/>
        </w:rPr>
        <w:t>景石や飛石なども比較的小さいが、建物の南西部の主座敷から観賞するもので、かつては西側に築地松があったとされ、飛石の配列や石臼、庭木などこの地方の庭の様式が見られる。庭の奥にはかつて斐伊川脇の水路から取水した池の跡が残っており、この地方の庭としては珍しい。</w:t>
      </w:r>
    </w:p>
    <w:p w14:paraId="75B761F9" w14:textId="77777777" w:rsidR="00312739" w:rsidRDefault="00312739">
      <w:pPr>
        <w:widowControl/>
        <w:jc w:val="left"/>
        <w:rPr>
          <w:b/>
          <w:szCs w:val="21"/>
        </w:rPr>
      </w:pPr>
      <w:r>
        <w:rPr>
          <w:b/>
          <w:szCs w:val="21"/>
        </w:rPr>
        <w:br w:type="page"/>
      </w:r>
    </w:p>
    <w:p w14:paraId="01BEBDB9" w14:textId="5AA5BD63" w:rsidR="00A65882" w:rsidRPr="00673B2E" w:rsidRDefault="00673B2E" w:rsidP="00517112">
      <w:pPr>
        <w:rPr>
          <w:bCs/>
          <w:szCs w:val="21"/>
        </w:rPr>
      </w:pPr>
      <w:r w:rsidRPr="00673B2E">
        <w:rPr>
          <w:rFonts w:hint="eastAsia"/>
          <w:bCs/>
          <w:szCs w:val="21"/>
        </w:rPr>
        <w:t xml:space="preserve">　常松家</w:t>
      </w:r>
      <w:r>
        <w:rPr>
          <w:rFonts w:hint="eastAsia"/>
          <w:bCs/>
          <w:szCs w:val="21"/>
        </w:rPr>
        <w:t>の主屋　　　　　　　　　　　　　　　　　座敷からの庭園の風景</w:t>
      </w:r>
    </w:p>
    <w:p w14:paraId="29F64599" w14:textId="12727923" w:rsidR="00A65882" w:rsidRDefault="00673B2E" w:rsidP="00517112">
      <w:pPr>
        <w:rPr>
          <w:b/>
          <w:szCs w:val="21"/>
        </w:rPr>
      </w:pPr>
      <w:r>
        <w:rPr>
          <w:noProof/>
        </w:rPr>
        <w:drawing>
          <wp:anchor distT="0" distB="0" distL="114300" distR="114300" simplePos="0" relativeHeight="251688960" behindDoc="0" locked="0" layoutInCell="1" allowOverlap="1" wp14:anchorId="671460D3" wp14:editId="61E8E6E4">
            <wp:simplePos x="0" y="0"/>
            <wp:positionH relativeFrom="column">
              <wp:posOffset>2929598</wp:posOffset>
            </wp:positionH>
            <wp:positionV relativeFrom="paragraph">
              <wp:posOffset>61429</wp:posOffset>
            </wp:positionV>
            <wp:extent cx="3096912" cy="2059388"/>
            <wp:effectExtent l="0" t="0" r="825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6486" cy="20657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882">
        <w:rPr>
          <w:noProof/>
        </w:rPr>
        <w:drawing>
          <wp:inline distT="0" distB="0" distL="0" distR="0" wp14:anchorId="55F4824E" wp14:editId="499D434F">
            <wp:extent cx="2766273" cy="2226365"/>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376"/>
                    <a:stretch/>
                  </pic:blipFill>
                  <pic:spPr bwMode="auto">
                    <a:xfrm>
                      <a:off x="0" y="0"/>
                      <a:ext cx="2784920" cy="2241373"/>
                    </a:xfrm>
                    <a:prstGeom prst="rect">
                      <a:avLst/>
                    </a:prstGeom>
                    <a:noFill/>
                    <a:ln>
                      <a:noFill/>
                    </a:ln>
                    <a:extLst>
                      <a:ext uri="{53640926-AAD7-44D8-BBD7-CCE9431645EC}">
                        <a14:shadowObscured xmlns:a14="http://schemas.microsoft.com/office/drawing/2010/main"/>
                      </a:ext>
                    </a:extLst>
                  </pic:spPr>
                </pic:pic>
              </a:graphicData>
            </a:graphic>
          </wp:inline>
        </w:drawing>
      </w:r>
    </w:p>
    <w:p w14:paraId="02E57094" w14:textId="40F4B22B" w:rsidR="00A65882" w:rsidRDefault="00A65882" w:rsidP="00517112">
      <w:pPr>
        <w:rPr>
          <w:b/>
          <w:szCs w:val="21"/>
        </w:rPr>
      </w:pPr>
    </w:p>
    <w:p w14:paraId="0663EB46" w14:textId="77777777" w:rsidR="0046652C" w:rsidRDefault="0046652C" w:rsidP="00517112">
      <w:pPr>
        <w:rPr>
          <w:b/>
          <w:szCs w:val="21"/>
        </w:rPr>
      </w:pPr>
    </w:p>
    <w:p w14:paraId="0CBE2425" w14:textId="015AB239" w:rsidR="00517112" w:rsidRPr="00517112" w:rsidRDefault="00D2777D" w:rsidP="00517112">
      <w:pPr>
        <w:rPr>
          <w:b/>
          <w:szCs w:val="21"/>
        </w:rPr>
      </w:pPr>
      <w:bookmarkStart w:id="1" w:name="_Hlk116918860"/>
      <w:r>
        <w:rPr>
          <w:rFonts w:hint="eastAsia"/>
          <w:b/>
          <w:szCs w:val="21"/>
        </w:rPr>
        <w:t>2</w:t>
      </w:r>
      <w:r w:rsidR="00517112" w:rsidRPr="00517112">
        <w:rPr>
          <w:rFonts w:hint="eastAsia"/>
          <w:b/>
          <w:szCs w:val="21"/>
        </w:rPr>
        <w:t>．</w:t>
      </w:r>
      <w:r w:rsidR="00A65882">
        <w:rPr>
          <w:rFonts w:hint="eastAsia"/>
          <w:b/>
          <w:szCs w:val="21"/>
        </w:rPr>
        <w:t>上野家住宅</w:t>
      </w:r>
      <w:r w:rsidR="00517112" w:rsidRPr="00517112">
        <w:rPr>
          <w:rFonts w:hint="eastAsia"/>
          <w:b/>
          <w:szCs w:val="21"/>
        </w:rPr>
        <w:t xml:space="preserve">　</w:t>
      </w:r>
    </w:p>
    <w:bookmarkEnd w:id="1"/>
    <w:p w14:paraId="71E2E756" w14:textId="2471BF08" w:rsidR="008F280B" w:rsidRDefault="008F280B" w:rsidP="003A45E4">
      <w:pPr>
        <w:ind w:firstLineChars="100" w:firstLine="210"/>
        <w:rPr>
          <w:szCs w:val="21"/>
        </w:rPr>
      </w:pPr>
      <w:r>
        <w:rPr>
          <w:rFonts w:hint="eastAsia"/>
          <w:szCs w:val="21"/>
        </w:rPr>
        <w:t>上野家の主屋は江戸時代後期（約</w:t>
      </w:r>
      <w:r>
        <w:rPr>
          <w:rFonts w:hint="eastAsia"/>
          <w:szCs w:val="21"/>
        </w:rPr>
        <w:t>200</w:t>
      </w:r>
      <w:r>
        <w:rPr>
          <w:rFonts w:hint="eastAsia"/>
          <w:szCs w:val="21"/>
        </w:rPr>
        <w:t>年前）に建てられたとされる。母屋の屋根は反り棟を持つ茅葺屋根で島根県東部以外ではあまり見られない形態</w:t>
      </w:r>
      <w:r w:rsidR="00E37F79">
        <w:rPr>
          <w:rFonts w:hint="eastAsia"/>
          <w:szCs w:val="21"/>
        </w:rPr>
        <w:t>の屋根</w:t>
      </w:r>
      <w:r>
        <w:rPr>
          <w:rFonts w:hint="eastAsia"/>
          <w:szCs w:val="21"/>
        </w:rPr>
        <w:t>である。</w:t>
      </w:r>
      <w:r w:rsidR="00E37F79">
        <w:rPr>
          <w:rFonts w:hint="eastAsia"/>
          <w:szCs w:val="21"/>
        </w:rPr>
        <w:t>母屋の西側に接続して建つ奥座敷は明治</w:t>
      </w:r>
      <w:r w:rsidR="00E37F79">
        <w:rPr>
          <w:rFonts w:hint="eastAsia"/>
          <w:szCs w:val="21"/>
        </w:rPr>
        <w:t>27</w:t>
      </w:r>
      <w:r w:rsidR="00E37F79">
        <w:rPr>
          <w:rFonts w:hint="eastAsia"/>
          <w:szCs w:val="21"/>
        </w:rPr>
        <w:t>年頃（</w:t>
      </w:r>
      <w:r w:rsidR="00E37F79">
        <w:rPr>
          <w:rFonts w:hint="eastAsia"/>
          <w:szCs w:val="21"/>
        </w:rPr>
        <w:t>1894</w:t>
      </w:r>
      <w:r w:rsidR="00E37F79">
        <w:rPr>
          <w:rFonts w:hint="eastAsia"/>
          <w:szCs w:val="21"/>
        </w:rPr>
        <w:t>年）頃に建てられたものであり、瓦葺き</w:t>
      </w:r>
      <w:r w:rsidR="00E37F79">
        <w:rPr>
          <w:rFonts w:hint="eastAsia"/>
          <w:szCs w:val="21"/>
        </w:rPr>
        <w:t>2</w:t>
      </w:r>
      <w:r w:rsidR="00E37F79">
        <w:rPr>
          <w:rFonts w:hint="eastAsia"/>
          <w:szCs w:val="21"/>
        </w:rPr>
        <w:t>階建てで、庭も鑑賞できる。</w:t>
      </w:r>
    </w:p>
    <w:p w14:paraId="7BB54E1D" w14:textId="4C264C0A" w:rsidR="00E37F79" w:rsidRDefault="00E37F79" w:rsidP="003A45E4">
      <w:pPr>
        <w:ind w:firstLineChars="100" w:firstLine="210"/>
        <w:rPr>
          <w:szCs w:val="21"/>
        </w:rPr>
      </w:pPr>
      <w:r>
        <w:rPr>
          <w:rFonts w:hint="eastAsia"/>
          <w:szCs w:val="21"/>
        </w:rPr>
        <w:t>庭は主屋の南西に位置し、玄関わきの中門から飛石が</w:t>
      </w:r>
      <w:r w:rsidR="008B38C8">
        <w:rPr>
          <w:rFonts w:hint="eastAsia"/>
          <w:szCs w:val="21"/>
        </w:rPr>
        <w:t>誘い</w:t>
      </w:r>
      <w:r>
        <w:rPr>
          <w:rFonts w:hint="eastAsia"/>
          <w:szCs w:val="21"/>
        </w:rPr>
        <w:t>、</w:t>
      </w:r>
      <w:r w:rsidR="008B38C8">
        <w:rPr>
          <w:rFonts w:hint="eastAsia"/>
          <w:szCs w:val="21"/>
        </w:rPr>
        <w:t>主座敷まで、さらに奥座敷まで続くこの地方特有の構造になっている。また奥座敷に隣接して茶室が設けられており、主屋や奥座敷から内露地まで飛石が配され、待合も備えられている。</w:t>
      </w:r>
    </w:p>
    <w:p w14:paraId="150A2330" w14:textId="77777777" w:rsidR="0046652C" w:rsidRDefault="0046652C" w:rsidP="003A45E4">
      <w:pPr>
        <w:ind w:firstLineChars="100" w:firstLine="210"/>
        <w:rPr>
          <w:szCs w:val="21"/>
        </w:rPr>
      </w:pPr>
    </w:p>
    <w:p w14:paraId="17542BF3" w14:textId="2754E495" w:rsidR="00BC2F2F" w:rsidRPr="008B38C8" w:rsidRDefault="0046652C" w:rsidP="00312739">
      <w:pPr>
        <w:ind w:firstLineChars="200" w:firstLine="420"/>
        <w:rPr>
          <w:noProof/>
          <w:szCs w:val="21"/>
        </w:rPr>
      </w:pPr>
      <w:r>
        <w:rPr>
          <w:noProof/>
        </w:rPr>
        <w:drawing>
          <wp:anchor distT="0" distB="0" distL="114300" distR="114300" simplePos="0" relativeHeight="251691008" behindDoc="0" locked="0" layoutInCell="1" allowOverlap="1" wp14:anchorId="41C97FE6" wp14:editId="39D70EEC">
            <wp:simplePos x="0" y="0"/>
            <wp:positionH relativeFrom="column">
              <wp:posOffset>2901398</wp:posOffset>
            </wp:positionH>
            <wp:positionV relativeFrom="paragraph">
              <wp:posOffset>344832</wp:posOffset>
            </wp:positionV>
            <wp:extent cx="3037125" cy="2019631"/>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7125" cy="20196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0F627CD3" wp14:editId="71362F67">
            <wp:simplePos x="0" y="0"/>
            <wp:positionH relativeFrom="margin">
              <wp:posOffset>-309245</wp:posOffset>
            </wp:positionH>
            <wp:positionV relativeFrom="paragraph">
              <wp:posOffset>309880</wp:posOffset>
            </wp:positionV>
            <wp:extent cx="3044825" cy="2433955"/>
            <wp:effectExtent l="0" t="0" r="3175" b="4445"/>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822"/>
                    <a:stretch/>
                  </pic:blipFill>
                  <pic:spPr bwMode="auto">
                    <a:xfrm>
                      <a:off x="0" y="0"/>
                      <a:ext cx="3044825" cy="2433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38C8">
        <w:rPr>
          <w:rFonts w:hint="eastAsia"/>
          <w:noProof/>
          <w:szCs w:val="21"/>
        </w:rPr>
        <w:t>玄関わきの中門</w:t>
      </w:r>
      <w:r w:rsidR="00BC2F2F">
        <w:rPr>
          <w:rFonts w:hint="eastAsia"/>
          <w:noProof/>
          <w:szCs w:val="21"/>
        </w:rPr>
        <w:t xml:space="preserve">　　　　　　　　　　　　　　　　</w:t>
      </w:r>
      <w:r w:rsidR="00975DC1">
        <w:rPr>
          <w:rFonts w:hint="eastAsia"/>
          <w:noProof/>
          <w:szCs w:val="21"/>
        </w:rPr>
        <w:t xml:space="preserve">　</w:t>
      </w:r>
      <w:r w:rsidR="008B38C8">
        <w:rPr>
          <w:rFonts w:hint="eastAsia"/>
          <w:noProof/>
          <w:szCs w:val="21"/>
        </w:rPr>
        <w:t>奥座敷からの庭の眺め</w:t>
      </w:r>
    </w:p>
    <w:p w14:paraId="1326B8EF" w14:textId="2F0B1540" w:rsidR="00BC2F2F" w:rsidRDefault="00BC2F2F" w:rsidP="00BC2F2F">
      <w:pPr>
        <w:rPr>
          <w:noProof/>
          <w:szCs w:val="21"/>
        </w:rPr>
      </w:pPr>
    </w:p>
    <w:p w14:paraId="4F917061" w14:textId="57849F4A" w:rsidR="00BC2F2F" w:rsidRDefault="00BC2F2F" w:rsidP="00BC2F2F">
      <w:pPr>
        <w:rPr>
          <w:noProof/>
          <w:szCs w:val="21"/>
        </w:rPr>
      </w:pPr>
    </w:p>
    <w:p w14:paraId="5643A613" w14:textId="77AA9E0C" w:rsidR="0046652C" w:rsidRPr="00517112" w:rsidRDefault="0046652C" w:rsidP="0046652C">
      <w:pPr>
        <w:rPr>
          <w:b/>
          <w:szCs w:val="21"/>
        </w:rPr>
      </w:pPr>
      <w:r>
        <w:rPr>
          <w:rFonts w:hint="eastAsia"/>
          <w:b/>
          <w:szCs w:val="21"/>
        </w:rPr>
        <w:t>3</w:t>
      </w:r>
      <w:r w:rsidRPr="00517112">
        <w:rPr>
          <w:rFonts w:hint="eastAsia"/>
          <w:b/>
          <w:szCs w:val="21"/>
        </w:rPr>
        <w:t>．</w:t>
      </w:r>
      <w:r>
        <w:rPr>
          <w:rFonts w:hint="eastAsia"/>
          <w:b/>
          <w:szCs w:val="21"/>
        </w:rPr>
        <w:t>Ａ氏住宅（出雲市園町）</w:t>
      </w:r>
      <w:r w:rsidRPr="00517112">
        <w:rPr>
          <w:rFonts w:hint="eastAsia"/>
          <w:b/>
          <w:szCs w:val="21"/>
        </w:rPr>
        <w:t xml:space="preserve">　</w:t>
      </w:r>
    </w:p>
    <w:p w14:paraId="199124FD" w14:textId="10FF5145" w:rsidR="00BC2F2F" w:rsidRDefault="0046652C" w:rsidP="00BC2F2F">
      <w:pPr>
        <w:rPr>
          <w:noProof/>
          <w:szCs w:val="21"/>
        </w:rPr>
      </w:pPr>
      <w:r>
        <w:rPr>
          <w:rFonts w:hint="eastAsia"/>
          <w:noProof/>
          <w:szCs w:val="21"/>
        </w:rPr>
        <w:t xml:space="preserve">　江戸後期に建てられた築</w:t>
      </w:r>
      <w:r>
        <w:rPr>
          <w:rFonts w:hint="eastAsia"/>
          <w:noProof/>
          <w:szCs w:val="21"/>
        </w:rPr>
        <w:t>200</w:t>
      </w:r>
      <w:r>
        <w:rPr>
          <w:rFonts w:hint="eastAsia"/>
          <w:noProof/>
          <w:szCs w:val="21"/>
        </w:rPr>
        <w:t>年以上の住宅。母屋は瓦葺き平屋である。風格のある表門と中門を備えている。敷地南側の道路整備により昭和になって庭が削られた。</w:t>
      </w:r>
    </w:p>
    <w:p w14:paraId="2DDD6F27" w14:textId="68117A75" w:rsidR="0046652C" w:rsidRDefault="0046652C" w:rsidP="00BC2F2F">
      <w:pPr>
        <w:rPr>
          <w:noProof/>
          <w:szCs w:val="21"/>
        </w:rPr>
      </w:pPr>
      <w:r>
        <w:rPr>
          <w:rFonts w:hint="eastAsia"/>
          <w:noProof/>
          <w:szCs w:val="21"/>
        </w:rPr>
        <w:t xml:space="preserve">　庭は主屋の南西に位置し、中門からの飛石の配列や</w:t>
      </w:r>
      <w:r w:rsidR="00645973">
        <w:rPr>
          <w:rFonts w:hint="eastAsia"/>
          <w:noProof/>
          <w:szCs w:val="21"/>
        </w:rPr>
        <w:t>短冊石や</w:t>
      </w:r>
      <w:r>
        <w:rPr>
          <w:rFonts w:hint="eastAsia"/>
          <w:noProof/>
          <w:szCs w:val="21"/>
        </w:rPr>
        <w:t>南西端の立石</w:t>
      </w:r>
      <w:r w:rsidR="00645973">
        <w:rPr>
          <w:rFonts w:hint="eastAsia"/>
          <w:noProof/>
          <w:szCs w:val="21"/>
        </w:rPr>
        <w:t>などこの地方特有の様式を見せている。全体的に景石や飛石が小さく、</w:t>
      </w:r>
      <w:r w:rsidR="00E82A24" w:rsidRPr="00E82A24">
        <w:rPr>
          <w:rFonts w:hint="eastAsia"/>
          <w:noProof/>
          <w:szCs w:val="21"/>
        </w:rPr>
        <w:t>この地方の庭の中でも</w:t>
      </w:r>
      <w:r w:rsidR="00645973">
        <w:rPr>
          <w:rFonts w:hint="eastAsia"/>
          <w:noProof/>
          <w:szCs w:val="21"/>
        </w:rPr>
        <w:t>比較的古い時期の庭のようにも感じられる。</w:t>
      </w:r>
    </w:p>
    <w:p w14:paraId="6DCA92D9" w14:textId="3126A5D0" w:rsidR="00645973" w:rsidRDefault="00645973" w:rsidP="00BC2F2F">
      <w:pPr>
        <w:rPr>
          <w:noProof/>
          <w:szCs w:val="21"/>
        </w:rPr>
      </w:pPr>
      <w:r>
        <w:rPr>
          <w:rFonts w:hint="eastAsia"/>
          <w:noProof/>
          <w:szCs w:val="21"/>
        </w:rPr>
        <w:t>中門から見た庭</w:t>
      </w:r>
      <w:r>
        <w:rPr>
          <w:noProof/>
        </w:rPr>
        <w:drawing>
          <wp:anchor distT="0" distB="0" distL="114300" distR="114300" simplePos="0" relativeHeight="251692032" behindDoc="0" locked="0" layoutInCell="1" allowOverlap="1" wp14:anchorId="6E36456C" wp14:editId="0D96C985">
            <wp:simplePos x="0" y="0"/>
            <wp:positionH relativeFrom="column">
              <wp:posOffset>-158005</wp:posOffset>
            </wp:positionH>
            <wp:positionV relativeFrom="paragraph">
              <wp:posOffset>277247</wp:posOffset>
            </wp:positionV>
            <wp:extent cx="3383884" cy="2250219"/>
            <wp:effectExtent l="0" t="0" r="762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3884" cy="2250219"/>
                    </a:xfrm>
                    <a:prstGeom prst="rect">
                      <a:avLst/>
                    </a:prstGeom>
                    <a:noFill/>
                    <a:ln>
                      <a:noFill/>
                    </a:ln>
                  </pic:spPr>
                </pic:pic>
              </a:graphicData>
            </a:graphic>
          </wp:anchor>
        </w:drawing>
      </w:r>
    </w:p>
    <w:p w14:paraId="0DB79F8E" w14:textId="0ED04DF8" w:rsidR="00645973" w:rsidRDefault="00645973" w:rsidP="00BC2F2F">
      <w:pPr>
        <w:rPr>
          <w:noProof/>
          <w:szCs w:val="21"/>
        </w:rPr>
      </w:pPr>
    </w:p>
    <w:p w14:paraId="79A54D0F" w14:textId="44A0AC32" w:rsidR="00645973" w:rsidRPr="0046652C" w:rsidRDefault="00645973" w:rsidP="00BC2F2F">
      <w:pPr>
        <w:rPr>
          <w:noProof/>
          <w:szCs w:val="21"/>
        </w:rPr>
      </w:pPr>
      <w:r>
        <w:rPr>
          <w:rFonts w:hint="eastAsia"/>
          <w:noProof/>
          <w:szCs w:val="21"/>
        </w:rPr>
        <w:t xml:space="preserve">　主座敷から見た庭</w:t>
      </w:r>
      <w:r>
        <w:rPr>
          <w:noProof/>
        </w:rPr>
        <w:drawing>
          <wp:anchor distT="0" distB="0" distL="114300" distR="114300" simplePos="0" relativeHeight="251693056" behindDoc="0" locked="0" layoutInCell="1" allowOverlap="1" wp14:anchorId="44A2C19F" wp14:editId="38EE40CD">
            <wp:simplePos x="0" y="0"/>
            <wp:positionH relativeFrom="column">
              <wp:posOffset>-93593</wp:posOffset>
            </wp:positionH>
            <wp:positionV relativeFrom="paragraph">
              <wp:posOffset>232990</wp:posOffset>
            </wp:positionV>
            <wp:extent cx="3351475" cy="2228668"/>
            <wp:effectExtent l="0" t="0" r="1905" b="63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1475" cy="22286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45973" w:rsidRPr="0046652C" w:rsidSect="00C328D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37733" w14:textId="77777777" w:rsidR="00134661" w:rsidRDefault="00134661" w:rsidP="00897A35">
      <w:r>
        <w:separator/>
      </w:r>
    </w:p>
  </w:endnote>
  <w:endnote w:type="continuationSeparator" w:id="0">
    <w:p w14:paraId="26F88CC9" w14:textId="77777777" w:rsidR="00134661" w:rsidRDefault="00134661" w:rsidP="00897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3C100" w14:textId="77777777" w:rsidR="00134661" w:rsidRDefault="00134661" w:rsidP="00897A35">
      <w:r>
        <w:separator/>
      </w:r>
    </w:p>
  </w:footnote>
  <w:footnote w:type="continuationSeparator" w:id="0">
    <w:p w14:paraId="68DE7116" w14:textId="77777777" w:rsidR="00134661" w:rsidRDefault="00134661" w:rsidP="00897A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20582A"/>
    <w:multiLevelType w:val="hybridMultilevel"/>
    <w:tmpl w:val="6A1654F0"/>
    <w:lvl w:ilvl="0" w:tplc="14F0830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09537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EB1"/>
    <w:rsid w:val="00034EB1"/>
    <w:rsid w:val="00035EB4"/>
    <w:rsid w:val="000F47F6"/>
    <w:rsid w:val="00134661"/>
    <w:rsid w:val="0018084C"/>
    <w:rsid w:val="001A39AC"/>
    <w:rsid w:val="00215F2B"/>
    <w:rsid w:val="002B7131"/>
    <w:rsid w:val="002C4DB6"/>
    <w:rsid w:val="002E2BC5"/>
    <w:rsid w:val="00312739"/>
    <w:rsid w:val="00324F36"/>
    <w:rsid w:val="003A45E4"/>
    <w:rsid w:val="003B192F"/>
    <w:rsid w:val="003B1D40"/>
    <w:rsid w:val="003B5075"/>
    <w:rsid w:val="004003F5"/>
    <w:rsid w:val="0043322A"/>
    <w:rsid w:val="00444D8B"/>
    <w:rsid w:val="004534CC"/>
    <w:rsid w:val="0046652C"/>
    <w:rsid w:val="00482F62"/>
    <w:rsid w:val="004A5690"/>
    <w:rsid w:val="00517112"/>
    <w:rsid w:val="005206BA"/>
    <w:rsid w:val="00546386"/>
    <w:rsid w:val="00546EC1"/>
    <w:rsid w:val="00595598"/>
    <w:rsid w:val="00597DFA"/>
    <w:rsid w:val="006140E7"/>
    <w:rsid w:val="00645973"/>
    <w:rsid w:val="00673B2E"/>
    <w:rsid w:val="007940D1"/>
    <w:rsid w:val="007B080D"/>
    <w:rsid w:val="00897A35"/>
    <w:rsid w:val="008A2B1D"/>
    <w:rsid w:val="008B38C8"/>
    <w:rsid w:val="008F280B"/>
    <w:rsid w:val="009423D8"/>
    <w:rsid w:val="00947166"/>
    <w:rsid w:val="0097287E"/>
    <w:rsid w:val="00975DC1"/>
    <w:rsid w:val="009A7C64"/>
    <w:rsid w:val="009E7886"/>
    <w:rsid w:val="00A37366"/>
    <w:rsid w:val="00A65882"/>
    <w:rsid w:val="00AA1373"/>
    <w:rsid w:val="00AB0293"/>
    <w:rsid w:val="00AD047D"/>
    <w:rsid w:val="00B03D16"/>
    <w:rsid w:val="00B47961"/>
    <w:rsid w:val="00B720CB"/>
    <w:rsid w:val="00BB459D"/>
    <w:rsid w:val="00BC2F2F"/>
    <w:rsid w:val="00BE71D6"/>
    <w:rsid w:val="00BF3953"/>
    <w:rsid w:val="00C328D3"/>
    <w:rsid w:val="00C80EE7"/>
    <w:rsid w:val="00CC0402"/>
    <w:rsid w:val="00D1006C"/>
    <w:rsid w:val="00D2777D"/>
    <w:rsid w:val="00D45974"/>
    <w:rsid w:val="00DE66D6"/>
    <w:rsid w:val="00E31E6B"/>
    <w:rsid w:val="00E37F79"/>
    <w:rsid w:val="00E7081D"/>
    <w:rsid w:val="00E82A24"/>
    <w:rsid w:val="00E90858"/>
    <w:rsid w:val="00EC7271"/>
    <w:rsid w:val="00ED00CF"/>
    <w:rsid w:val="00ED175F"/>
    <w:rsid w:val="00EE6A3A"/>
    <w:rsid w:val="00F63426"/>
    <w:rsid w:val="00F6532D"/>
    <w:rsid w:val="00FA7C42"/>
    <w:rsid w:val="00FF1F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B32181D"/>
  <w15:docId w15:val="{6845B310-CB47-40C2-B948-519531701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65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7A35"/>
    <w:pPr>
      <w:tabs>
        <w:tab w:val="center" w:pos="4252"/>
        <w:tab w:val="right" w:pos="8504"/>
      </w:tabs>
      <w:snapToGrid w:val="0"/>
    </w:pPr>
  </w:style>
  <w:style w:type="character" w:customStyle="1" w:styleId="a4">
    <w:name w:val="ヘッダー (文字)"/>
    <w:basedOn w:val="a0"/>
    <w:link w:val="a3"/>
    <w:uiPriority w:val="99"/>
    <w:rsid w:val="00897A35"/>
  </w:style>
  <w:style w:type="paragraph" w:styleId="a5">
    <w:name w:val="footer"/>
    <w:basedOn w:val="a"/>
    <w:link w:val="a6"/>
    <w:uiPriority w:val="99"/>
    <w:unhideWhenUsed/>
    <w:rsid w:val="00897A35"/>
    <w:pPr>
      <w:tabs>
        <w:tab w:val="center" w:pos="4252"/>
        <w:tab w:val="right" w:pos="8504"/>
      </w:tabs>
      <w:snapToGrid w:val="0"/>
    </w:pPr>
  </w:style>
  <w:style w:type="character" w:customStyle="1" w:styleId="a6">
    <w:name w:val="フッター (文字)"/>
    <w:basedOn w:val="a0"/>
    <w:link w:val="a5"/>
    <w:uiPriority w:val="99"/>
    <w:rsid w:val="00897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104F-F40F-4D19-BD3E-A720918CD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Pages>
  <Words>196</Words>
  <Characters>1120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admin</cp:lastModifiedBy>
  <cp:revision>5</cp:revision>
  <dcterms:created xsi:type="dcterms:W3CDTF">2022-10-17T06:46:00Z</dcterms:created>
  <dcterms:modified xsi:type="dcterms:W3CDTF">2022-10-18T01:35:00Z</dcterms:modified>
</cp:coreProperties>
</file>